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AB6BDD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B6BDD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AB6BDD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AB6BDD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70287" w:rsidRPr="00AB6BD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AB6BD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Pr="00AB6B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</w:t>
      </w:r>
      <w:r w:rsidR="000B705A" w:rsidRPr="00AB6B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AB6BD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AB6BDD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0B705A" w:rsidRPr="00AB6B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</w:t>
      </w:r>
      <w:r w:rsidR="00370287" w:rsidRPr="00AB6BDD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2A2E05" w:rsidRPr="00AB6BDD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0B705A" w:rsidRPr="00AB6BDD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FA6181" w:rsidRPr="00AB6BDD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797B8E" w:rsidRPr="00AB6BDD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</w:p>
    <w:p w:rsidR="00395B6B" w:rsidRPr="00AB6BDD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B6BDD">
        <w:rPr>
          <w:rFonts w:ascii="PT Astra Serif" w:hAnsi="PT Astra Serif"/>
          <w:b/>
          <w:bCs/>
          <w:sz w:val="28"/>
          <w:szCs w:val="28"/>
        </w:rPr>
        <w:t>Распределение доходов областного бюджета на 20</w:t>
      </w:r>
      <w:r w:rsidR="00370287" w:rsidRPr="00AB6BDD">
        <w:rPr>
          <w:rFonts w:ascii="PT Astra Serif" w:hAnsi="PT Astra Serif"/>
          <w:b/>
          <w:bCs/>
          <w:sz w:val="28"/>
          <w:szCs w:val="28"/>
        </w:rPr>
        <w:t>2</w:t>
      </w:r>
      <w:r w:rsidR="002A2E05" w:rsidRPr="00AB6BDD">
        <w:rPr>
          <w:rFonts w:ascii="PT Astra Serif" w:hAnsi="PT Astra Serif"/>
          <w:b/>
          <w:bCs/>
          <w:sz w:val="28"/>
          <w:szCs w:val="28"/>
        </w:rPr>
        <w:t>2</w:t>
      </w:r>
      <w:r w:rsidRPr="00AB6BDD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395B6B" w:rsidRPr="00AB6BDD" w:rsidRDefault="00395B6B" w:rsidP="00297C0C">
      <w:pPr>
        <w:spacing w:line="223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AB6BDD">
        <w:rPr>
          <w:rFonts w:ascii="PT Astra Serif" w:hAnsi="PT Astra Serif"/>
          <w:b/>
          <w:bCs/>
          <w:sz w:val="28"/>
          <w:szCs w:val="28"/>
        </w:rPr>
        <w:t>и на плановый период 202</w:t>
      </w:r>
      <w:r w:rsidR="002A2E05" w:rsidRPr="00AB6BDD">
        <w:rPr>
          <w:rFonts w:ascii="PT Astra Serif" w:hAnsi="PT Astra Serif"/>
          <w:b/>
          <w:bCs/>
          <w:sz w:val="28"/>
          <w:szCs w:val="28"/>
        </w:rPr>
        <w:t>3</w:t>
      </w:r>
      <w:r w:rsidRPr="00AB6BDD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2A2E05" w:rsidRPr="00AB6BDD">
        <w:rPr>
          <w:rFonts w:ascii="PT Astra Serif" w:hAnsi="PT Astra Serif"/>
          <w:b/>
          <w:bCs/>
          <w:sz w:val="28"/>
          <w:szCs w:val="28"/>
        </w:rPr>
        <w:t>4</w:t>
      </w:r>
      <w:r w:rsidRPr="00AB6BDD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4F4D6B" w:rsidRPr="00AB6BDD" w:rsidRDefault="004F4D6B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6D5B3D" w:rsidRPr="00AB6BDD" w:rsidRDefault="006D5B3D" w:rsidP="006D5B3D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  <w:r w:rsidRPr="00AB6BDD">
        <w:rPr>
          <w:rFonts w:ascii="PT Astra Serif" w:hAnsi="PT Astra Serif"/>
          <w:sz w:val="28"/>
          <w:szCs w:val="28"/>
        </w:rPr>
        <w:t xml:space="preserve">(с изменениями от </w:t>
      </w:r>
      <w:r w:rsidR="00BC0A28" w:rsidRPr="00AB6BDD">
        <w:rPr>
          <w:rFonts w:ascii="PT Astra Serif" w:hAnsi="PT Astra Serif"/>
          <w:sz w:val="28"/>
          <w:szCs w:val="28"/>
        </w:rPr>
        <w:t xml:space="preserve">21 </w:t>
      </w:r>
      <w:r w:rsidR="000E30E6" w:rsidRPr="00AB6BDD">
        <w:rPr>
          <w:rFonts w:ascii="PT Astra Serif" w:hAnsi="PT Astra Serif"/>
          <w:sz w:val="28"/>
          <w:szCs w:val="28"/>
        </w:rPr>
        <w:t xml:space="preserve">июля </w:t>
      </w:r>
      <w:r w:rsidRPr="00AB6BDD">
        <w:rPr>
          <w:rFonts w:ascii="PT Astra Serif" w:hAnsi="PT Astra Serif"/>
          <w:sz w:val="28"/>
          <w:szCs w:val="28"/>
        </w:rPr>
        <w:t xml:space="preserve">2022 года № </w:t>
      </w:r>
      <w:r w:rsidR="00BC0A28" w:rsidRPr="00AB6BDD">
        <w:rPr>
          <w:rFonts w:ascii="PT Astra Serif" w:hAnsi="PT Astra Serif"/>
          <w:sz w:val="28"/>
          <w:szCs w:val="28"/>
        </w:rPr>
        <w:t>95</w:t>
      </w:r>
      <w:r w:rsidRPr="00AB6BDD">
        <w:rPr>
          <w:rFonts w:ascii="PT Astra Serif" w:hAnsi="PT Astra Serif"/>
          <w:sz w:val="28"/>
          <w:szCs w:val="28"/>
        </w:rPr>
        <w:t>-ЗСО)</w:t>
      </w:r>
    </w:p>
    <w:p w:rsidR="00DB13C6" w:rsidRPr="00AB6BDD" w:rsidRDefault="00DB13C6" w:rsidP="00297C0C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</w:p>
    <w:p w:rsidR="00B51724" w:rsidRPr="00AB6BDD" w:rsidRDefault="00B51724" w:rsidP="00521D68">
      <w:pPr>
        <w:ind w:right="-427"/>
        <w:jc w:val="right"/>
        <w:rPr>
          <w:rFonts w:ascii="PT Astra Serif" w:hAnsi="PT Astra Serif"/>
          <w:b/>
          <w:sz w:val="28"/>
          <w:szCs w:val="28"/>
        </w:rPr>
      </w:pPr>
      <w:r w:rsidRPr="00AB6BDD">
        <w:rPr>
          <w:rFonts w:ascii="PT Astra Serif" w:hAnsi="PT Astra Serif"/>
          <w:bCs/>
          <w:sz w:val="24"/>
        </w:rPr>
        <w:t>(тыс. рублей)</w:t>
      </w:r>
    </w:p>
    <w:p w:rsidR="002A2E05" w:rsidRPr="00AB6BDD" w:rsidRDefault="002A2E05">
      <w:pPr>
        <w:rPr>
          <w:rFonts w:ascii="PT Astra Serif" w:hAnsi="PT Astra Serif"/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AB6BDD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AB6BDD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B6BDD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AB6BDD">
              <w:rPr>
                <w:rFonts w:ascii="PT Astra Serif" w:hAnsi="PT Astra Serif"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AB6BDD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</w:pPr>
            <w:r w:rsidRPr="00AB6BDD">
              <w:rPr>
                <w:rFonts w:ascii="PT Astra Serif" w:hAnsi="PT Astra Serif"/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AB6BDD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AB6BDD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AB6BDD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AB6BDD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AB6BDD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521D68" w:rsidRPr="00AB6BDD" w:rsidRDefault="00521D68" w:rsidP="00521D68">
      <w:pPr>
        <w:spacing w:line="24" w:lineRule="auto"/>
        <w:rPr>
          <w:rFonts w:ascii="PT Astra Serif" w:hAnsi="PT Astra Serif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AB6BDD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AB6BDD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AB6BDD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B6BD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AB6BDD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AB6BDD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AB6BDD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0E30E6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НАЛОГОВЫЕ И НЕН</w:t>
            </w:r>
            <w:r w:rsidRPr="00AB6BDD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А</w:t>
            </w:r>
            <w:r w:rsidRPr="00AB6BDD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3021977,6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0E30E6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54467733,7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55105827,0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59048827,9</w:t>
            </w:r>
          </w:p>
        </w:tc>
      </w:tr>
      <w:tr w:rsidR="000E30E6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 на прибыль орган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24532897,5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24103071,2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25727115,3</w:t>
            </w:r>
          </w:p>
        </w:tc>
      </w:tr>
      <w:tr w:rsidR="00D530F2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AB6BDD" w:rsidRDefault="00D530F2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AB6BDD" w:rsidRDefault="00D530F2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 на доходы физич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AB6BDD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29934836,2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AB6BDD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AB6BDD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33321712,6</w:t>
            </w:r>
          </w:p>
        </w:tc>
      </w:tr>
      <w:tr w:rsidR="000E30E6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Й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11721013,0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0E30E6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30E6" w:rsidRPr="00AB6BDD" w:rsidRDefault="000E30E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тории Российской Фед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11721013,0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12576240,0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НАЛОГИ НА СОВ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О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7457781,4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ной системы налогообл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о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7397298,4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 на профессионал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ь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60483,0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НАЛОГИ НА ИМУЩ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8600973,4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 на имущество орг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а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8595093,4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5880,0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НАЛОГИ, СБОРЫ И Р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ГУЛЯРНЫЕ ПЛАТЕЖИ ЗА ПОЛЬЗОВАНИЕ ПР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D26FA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72371,0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AB6BDD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Налог на добычу поле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з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AB6BDD" w:rsidRDefault="004500AB" w:rsidP="00DB13C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AB6BDD" w:rsidRDefault="004500AB" w:rsidP="00DB13C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AB6BDD" w:rsidRDefault="004500AB" w:rsidP="00DB13C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70101,0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Сборы за пользование объектами животного м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ра и за пользование об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ъ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ектами водных биолог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2270,0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326163,7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ЗАДОЛЖЕННОСТЬ И ПЕРЕРАСЧЕТЫ ПО О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Т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МЕНЕННЫМ НАЛ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О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ГАМ, СБОРАМ И ИНЫМ ОБЯЗАТЕЛЬНЫМ ПЛ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А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ДОХОДЫ ОТ ИСПОЛ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Ь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ЗОВАНИЯ ИМУЩ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СТВА, НАХОДЯЩЕГ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О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СЯ В ГОСУДАРСТВЕ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НОЙ И МУНИЦИПАЛ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Ь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94813,8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ПЛАТЕЖИ ПРИ ПОЛ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Ь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ЗОВАНИИ ПРИРО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Д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106641,4</w:t>
            </w:r>
          </w:p>
        </w:tc>
      </w:tr>
      <w:tr w:rsidR="000E30E6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E30E6" w:rsidRPr="00AB6BDD" w:rsidRDefault="000E30E6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ДОХОДЫ ОТ ОКАЗ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А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НИЯ ПЛАТНЫХ УСЛУГ И КОМПЕНСАЦИИ З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А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224390,8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220093,3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13150,0</w:t>
            </w:r>
          </w:p>
        </w:tc>
      </w:tr>
      <w:tr w:rsidR="00D530F2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AB6BDD" w:rsidRDefault="00D530F2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30F2" w:rsidRPr="00AB6BDD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AB6BDD" w:rsidRDefault="00D530F2" w:rsidP="00A915B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AB6B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808</w:t>
            </w:r>
            <w:r w:rsidRPr="00AB6BDD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395</w:t>
            </w:r>
            <w:r w:rsidRPr="00AB6B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AB6BDD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AB6BDD" w:rsidRDefault="00D530F2" w:rsidP="00A915B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AB6BDD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800104</w:t>
            </w:r>
            <w:r w:rsidRPr="00AB6B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,</w:t>
            </w:r>
            <w:r w:rsidRPr="00AB6BDD"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AB6BDD" w:rsidRDefault="00D530F2" w:rsidP="00A915BB">
            <w:pPr>
              <w:jc w:val="right"/>
              <w:rPr>
                <w:rFonts w:ascii="PT Astra Serif" w:hAnsi="PT Astra Serif"/>
                <w:bCs/>
                <w:color w:val="000000"/>
                <w:sz w:val="24"/>
                <w:szCs w:val="24"/>
                <w:lang w:val="en-US"/>
              </w:rPr>
            </w:pPr>
            <w:r w:rsidRPr="00AB6BDD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797811,1</w:t>
            </w:r>
          </w:p>
        </w:tc>
      </w:tr>
      <w:tr w:rsidR="004500AB" w:rsidRPr="00AB6BDD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ind w:left="-108" w:right="-108"/>
              <w:jc w:val="center"/>
              <w:textAlignment w:val="auto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AB6BDD" w:rsidRDefault="004500AB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ПРОЧИЕ НЕНАЛОГ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О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AB6BDD" w:rsidRDefault="004500AB" w:rsidP="00981FC3">
            <w:pPr>
              <w:spacing w:line="233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0E30E6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981FC3">
            <w:pPr>
              <w:spacing w:line="233" w:lineRule="auto"/>
              <w:jc w:val="both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61258046,6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43538590,7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44345307,3</w:t>
            </w:r>
          </w:p>
        </w:tc>
      </w:tr>
      <w:tr w:rsidR="000E30E6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981FC3">
            <w:pPr>
              <w:spacing w:line="233" w:lineRule="auto"/>
              <w:jc w:val="both"/>
              <w:rPr>
                <w:rFonts w:ascii="PT Astra Serif" w:hAnsi="PT Astra Serif"/>
                <w:spacing w:val="-6"/>
              </w:rPr>
            </w:pPr>
            <w:r w:rsidRPr="00AB6BDD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БЕЗВОЗМЕЗДНЫЕ П</w:t>
            </w:r>
            <w:r w:rsidRPr="00AB6BDD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AB6BDD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СТУПЛЕНИЯ ОТ ДР</w:t>
            </w:r>
            <w:r w:rsidRPr="00AB6BDD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У</w:t>
            </w:r>
            <w:r w:rsidRPr="00AB6BDD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ГИХ БЮДЖЕТОВ БЮД</w:t>
            </w:r>
            <w:r w:rsidRPr="00AB6BDD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softHyphen/>
              <w:t>ЖЕТНОЙ СИСТЕМЫ РОССИЙСКОЙ ФЕД</w:t>
            </w:r>
            <w:r w:rsidRPr="00AB6BDD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60324798,1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43536389,8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44345307,3</w:t>
            </w:r>
          </w:p>
        </w:tc>
      </w:tr>
      <w:tr w:rsidR="00D530F2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AB6BDD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30F2" w:rsidRPr="00AB6BDD" w:rsidRDefault="00D530F2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Дотации бюджетам бю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д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жетной системы Росси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й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AB6BDD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 xml:space="preserve">13150608,7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AB6BDD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30F2" w:rsidRPr="00AB6BDD" w:rsidRDefault="00D530F2" w:rsidP="00A915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 xml:space="preserve">11836527,8 </w:t>
            </w:r>
          </w:p>
        </w:tc>
      </w:tr>
      <w:tr w:rsidR="000E30E6" w:rsidRPr="00AB6BDD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981FC3">
            <w:pPr>
              <w:spacing w:line="233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964B62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Субсидии бюджетам бюджетной системы Ро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сийской Федерации (ме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ж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 xml:space="preserve">27704579,6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 xml:space="preserve">23312027,9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 xml:space="preserve">25864593,9 </w:t>
            </w:r>
          </w:p>
        </w:tc>
      </w:tr>
      <w:tr w:rsidR="000E30E6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981FC3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981FC3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Субвенции бюджетам бюджетной системы Ро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</w:t>
            </w:r>
            <w:r w:rsidRPr="00AB6BDD">
              <w:rPr>
                <w:rFonts w:ascii="PT Astra Serif" w:hAnsi="PT Astra Serif"/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 xml:space="preserve">4785085,1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5191835,3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 xml:space="preserve">5310940,1 </w:t>
            </w:r>
          </w:p>
        </w:tc>
      </w:tr>
      <w:tr w:rsidR="000E30E6" w:rsidRPr="00AB6BDD" w:rsidTr="00981FC3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1B2D7F">
            <w:pPr>
              <w:jc w:val="center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1B2D7F">
            <w:pPr>
              <w:jc w:val="both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14684524,7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 xml:space="preserve">3194636,8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1333245,5</w:t>
            </w:r>
          </w:p>
        </w:tc>
      </w:tr>
      <w:tr w:rsidR="00981FC3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AB6BDD" w:rsidRDefault="00981FC3" w:rsidP="001B2D7F">
            <w:pPr>
              <w:widowControl w:val="0"/>
              <w:jc w:val="center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AB6BDD" w:rsidRDefault="00981FC3" w:rsidP="00981FC3">
            <w:pPr>
              <w:pStyle w:val="a3"/>
              <w:ind w:firstLine="0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AB6BDD" w:rsidRDefault="00981FC3" w:rsidP="001B2D7F">
            <w:pPr>
              <w:widowControl w:val="0"/>
              <w:jc w:val="right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b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AB6BDD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AB6BDD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981FC3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AB6BDD" w:rsidRDefault="00981FC3" w:rsidP="001B2D7F">
            <w:pPr>
              <w:widowControl w:val="0"/>
              <w:jc w:val="center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81FC3" w:rsidRPr="00AB6BDD" w:rsidRDefault="00981FC3" w:rsidP="001B2D7F">
            <w:pPr>
              <w:widowControl w:val="0"/>
              <w:jc w:val="both"/>
              <w:rPr>
                <w:rFonts w:ascii="PT Astra Serif" w:hAnsi="PT Astra Serif"/>
                <w:spacing w:val="-6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Безвозмездные поступл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ния от государственных (муниципальных) орган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AB6BDD" w:rsidRDefault="00981FC3" w:rsidP="00981FC3">
            <w:pPr>
              <w:widowControl w:val="0"/>
              <w:jc w:val="right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906312,6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AB6BDD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81FC3" w:rsidRPr="00AB6BDD" w:rsidRDefault="00981FC3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E30E6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pacing w:val="-8"/>
                <w:sz w:val="24"/>
                <w:szCs w:val="24"/>
              </w:rPr>
              <w:t>2 04 00000 00 0000 000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3A6621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БЕЗВОЗМЕЗДНЫЕ ПОСТУПЛЕНИЯ ОТ НЕГОСУДАРСТВЕН</w:t>
            </w:r>
            <w:r w:rsidR="003A6621" w:rsidRPr="00AB6BDD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softHyphen/>
            </w:r>
            <w:r w:rsidRPr="00AB6BDD">
              <w:rPr>
                <w:rFonts w:ascii="PT Astra Serif" w:hAnsi="PT Astra Serif"/>
                <w:b/>
                <w:bCs/>
                <w:sz w:val="24"/>
                <w:szCs w:val="24"/>
                <w:lang w:eastAsia="en-US"/>
              </w:rPr>
              <w:t>НЫХ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3340,5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0E30E6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rFonts w:ascii="PT Astra Serif" w:hAnsi="PT Astra Serif"/>
                <w:spacing w:val="-8"/>
                <w:sz w:val="24"/>
                <w:szCs w:val="24"/>
              </w:rPr>
            </w:pPr>
            <w:r w:rsidRPr="00AB6BDD">
              <w:rPr>
                <w:rFonts w:ascii="PT Astra Serif" w:hAnsi="PT Astra Serif"/>
                <w:spacing w:val="-8"/>
                <w:sz w:val="24"/>
                <w:szCs w:val="24"/>
              </w:rPr>
              <w:t>2 04 02000 02 0000 150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ind w:left="33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Безвозмездные поступл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sz w:val="24"/>
                <w:szCs w:val="24"/>
              </w:rPr>
              <w:t>ния от негосударственных организаций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3340,5</w:t>
            </w:r>
            <w:r w:rsidRPr="00AB6BDD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2200,9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E30E6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b/>
                <w:sz w:val="24"/>
                <w:szCs w:val="24"/>
              </w:rPr>
              <w:t>2 18 00000 00 0000 000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A915BB">
            <w:pPr>
              <w:widowControl w:val="0"/>
              <w:jc w:val="both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ДОХОДЫ БЮДЖЕТОВ БЮДЖЕТНОЙ С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СТЕМЫ РОССИ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СКОЙ ФЕДЕРАЦИИ ОТ ВОЗВРАТА ОСТАТКОВ СУБС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ДИЙ, СУБВЕНЦИЙ И ИНЫХ МЕЖБЮ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Д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ЖЕТНЫХ ТРАНСФЕ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Р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ТОВ, ИМЕЮЩИХ Ц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>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27818,0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E30E6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A915BB">
            <w:pPr>
              <w:widowControl w:val="0"/>
              <w:jc w:val="center"/>
              <w:rPr>
                <w:rFonts w:ascii="PT Astra Serif" w:hAnsi="PT Astra Serif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t>2 18 00000 00 0000 150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D530F2">
            <w:pPr>
              <w:widowControl w:val="0"/>
              <w:spacing w:line="228" w:lineRule="auto"/>
              <w:jc w:val="both"/>
              <w:rPr>
                <w:rFonts w:ascii="PT Astra Serif" w:hAnsi="PT Astra Serif"/>
                <w:spacing w:val="-6"/>
              </w:rPr>
            </w:pP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Доходы бюджетов бю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жетной системы Росси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ской Федерации от возврата бюджетами бюджетной с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стемы Российской Федер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ции остатков субсидий, субвенций и иных ме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ж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бюджетных трансфертов, имеющих целевое назнач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ние, прошлых лет, а также от возврата организациями остатков субсидий пр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B6BDD">
              <w:rPr>
                <w:rFonts w:ascii="PT Astra Serif" w:hAnsi="PT Astra Serif"/>
                <w:spacing w:val="-6"/>
                <w:sz w:val="24"/>
                <w:szCs w:val="24"/>
              </w:rPr>
              <w:t>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27818,0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0E30E6" w:rsidRPr="00AB6BDD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A915BB">
            <w:pPr>
              <w:jc w:val="center"/>
              <w:rPr>
                <w:rFonts w:ascii="PT Astra Serif" w:hAnsi="PT Astra Serif"/>
                <w:b/>
              </w:rPr>
            </w:pPr>
            <w:r w:rsidRPr="00AB6BDD">
              <w:rPr>
                <w:rFonts w:ascii="PT Astra Serif" w:hAnsi="PT Astra Serif"/>
                <w:b/>
                <w:sz w:val="24"/>
                <w:szCs w:val="24"/>
              </w:rPr>
              <w:t>2 19 00000 00 0000 000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D530F2">
            <w:pPr>
              <w:jc w:val="both"/>
              <w:rPr>
                <w:rFonts w:ascii="PT Astra Serif" w:hAnsi="PT Astra Serif"/>
                <w:b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ВОЗВРАТ ОСТАТКОВ СУБСИДИЙ, СУБВЕ</w:t>
            </w: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ЦИЙ И ИНЫХ МЕ</w:t>
            </w: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БЮДЖЕТНЫХ ТРАНСФЕРТОВ, ИМЕЮЩИХ ЦЕЛЕВОЕ НАЗНАЧЕНИЕ, ПР</w:t>
            </w: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ШЛЫХ ЛЕТ</w:t>
            </w:r>
            <w:r w:rsidRPr="00AB6BDD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 xml:space="preserve">-4222,6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30E6" w:rsidRPr="00AB6BDD" w:rsidTr="00281C8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A915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B6BDD">
              <w:rPr>
                <w:rFonts w:ascii="PT Astra Serif" w:hAnsi="PT Astra Serif"/>
                <w:sz w:val="24"/>
                <w:szCs w:val="24"/>
              </w:rPr>
              <w:lastRenderedPageBreak/>
              <w:t>2 19 00000 02 0000 150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E30E6" w:rsidRPr="00AB6BDD" w:rsidRDefault="000E30E6" w:rsidP="00A915BB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Возврат остатков субс</w:t>
            </w: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дий, субвенций и иных межбюджетных трансфе</w:t>
            </w: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р</w:t>
            </w: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>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B6BDD">
              <w:rPr>
                <w:rFonts w:ascii="PT Astra Serif" w:hAnsi="PT Astra Serif"/>
                <w:bCs/>
                <w:sz w:val="24"/>
                <w:szCs w:val="24"/>
              </w:rPr>
              <w:t xml:space="preserve">-4222,6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30E6" w:rsidRPr="00BC360F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A915B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A915BB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ind w:left="-104"/>
              <w:jc w:val="right"/>
              <w:textAlignment w:val="auto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144280024,2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ind w:left="-104"/>
              <w:jc w:val="right"/>
              <w:textAlignment w:val="auto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AB6B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128</w:t>
            </w:r>
            <w:r w:rsidRPr="00AB6BDD"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  <w:t>2</w:t>
            </w:r>
            <w:r w:rsidRPr="00AB6BDD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06809,5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E30E6" w:rsidRPr="00AB6BDD" w:rsidRDefault="000E30E6" w:rsidP="00133E3E">
            <w:pPr>
              <w:overflowPunct/>
              <w:autoSpaceDE/>
              <w:autoSpaceDN/>
              <w:adjustRightInd/>
              <w:ind w:left="-104"/>
              <w:jc w:val="right"/>
              <w:textAlignment w:val="auto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AB6BDD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133664174,3</w:t>
            </w:r>
          </w:p>
        </w:tc>
        <w:bookmarkStart w:id="0" w:name="_GoBack"/>
        <w:bookmarkEnd w:id="0"/>
      </w:tr>
    </w:tbl>
    <w:p w:rsidR="001A75F1" w:rsidRPr="00BC360F" w:rsidRDefault="001A75F1" w:rsidP="00955F47">
      <w:pPr>
        <w:suppressAutoHyphens/>
        <w:rPr>
          <w:rFonts w:ascii="PT Astra Serif" w:hAnsi="PT Astra Serif"/>
          <w:sz w:val="16"/>
        </w:rPr>
      </w:pPr>
    </w:p>
    <w:sectPr w:rsidR="001A75F1" w:rsidRPr="00BC360F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AB6BDD">
          <w:rPr>
            <w:noProof/>
            <w:sz w:val="24"/>
            <w:szCs w:val="24"/>
          </w:rPr>
          <w:t>4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49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30E6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D704B"/>
    <w:rsid w:val="001F2A4D"/>
    <w:rsid w:val="001F36FC"/>
    <w:rsid w:val="001F5292"/>
    <w:rsid w:val="001F6383"/>
    <w:rsid w:val="00201758"/>
    <w:rsid w:val="00204F2D"/>
    <w:rsid w:val="00215BAC"/>
    <w:rsid w:val="00224103"/>
    <w:rsid w:val="00231948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A6621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086E"/>
    <w:rsid w:val="00521D68"/>
    <w:rsid w:val="00553EF5"/>
    <w:rsid w:val="00567550"/>
    <w:rsid w:val="00582F53"/>
    <w:rsid w:val="00585B49"/>
    <w:rsid w:val="00595572"/>
    <w:rsid w:val="0059760A"/>
    <w:rsid w:val="005B1C1C"/>
    <w:rsid w:val="005C0210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5B3D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633E"/>
    <w:rsid w:val="00797B8E"/>
    <w:rsid w:val="007B2CA7"/>
    <w:rsid w:val="007B3AE6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55F47"/>
    <w:rsid w:val="00964681"/>
    <w:rsid w:val="00973B8F"/>
    <w:rsid w:val="00974167"/>
    <w:rsid w:val="00976408"/>
    <w:rsid w:val="0098145E"/>
    <w:rsid w:val="00981FC3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6BDD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56DC7"/>
    <w:rsid w:val="00B60EFA"/>
    <w:rsid w:val="00B66635"/>
    <w:rsid w:val="00B75F63"/>
    <w:rsid w:val="00B87D35"/>
    <w:rsid w:val="00BA17B3"/>
    <w:rsid w:val="00BA3074"/>
    <w:rsid w:val="00BB4BAB"/>
    <w:rsid w:val="00BB659C"/>
    <w:rsid w:val="00BC0A28"/>
    <w:rsid w:val="00BC360F"/>
    <w:rsid w:val="00BE0C0D"/>
    <w:rsid w:val="00BF2257"/>
    <w:rsid w:val="00C04B85"/>
    <w:rsid w:val="00C11B03"/>
    <w:rsid w:val="00C17395"/>
    <w:rsid w:val="00C22D14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6579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530F2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385A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09EDE-FE95-43FB-8872-15801579B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26</cp:revision>
  <cp:lastPrinted>2021-11-29T09:06:00Z</cp:lastPrinted>
  <dcterms:created xsi:type="dcterms:W3CDTF">2021-12-01T06:51:00Z</dcterms:created>
  <dcterms:modified xsi:type="dcterms:W3CDTF">2022-07-22T10:55:00Z</dcterms:modified>
</cp:coreProperties>
</file>